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3734" w:rsidRPr="006F7945" w:rsidRDefault="00B53734" w:rsidP="00B53734">
      <w:pPr>
        <w:jc w:val="center"/>
        <w:rPr>
          <w:b/>
          <w:u w:val="single"/>
        </w:rPr>
      </w:pPr>
      <w:r w:rsidRPr="006F7945">
        <w:rPr>
          <w:b/>
          <w:u w:val="single"/>
        </w:rPr>
        <w:t>TEKNİK ŞARTNAME</w:t>
      </w:r>
      <w:r w:rsidR="00EF56A0" w:rsidRPr="006F7945">
        <w:rPr>
          <w:b/>
          <w:u w:val="single"/>
        </w:rPr>
        <w:t>LER</w:t>
      </w:r>
    </w:p>
    <w:p w:rsidR="00B53734" w:rsidRPr="006F7945" w:rsidRDefault="00B53734" w:rsidP="00B53734">
      <w:pPr>
        <w:jc w:val="center"/>
        <w:rPr>
          <w:b/>
        </w:rPr>
      </w:pPr>
    </w:p>
    <w:p w:rsidR="00B53734" w:rsidRPr="006F7945" w:rsidRDefault="006F7945" w:rsidP="006F7945">
      <w:pPr>
        <w:jc w:val="both"/>
        <w:rPr>
          <w:b/>
        </w:rPr>
      </w:pPr>
      <w:r w:rsidRPr="006F7945">
        <w:rPr>
          <w:b/>
        </w:rPr>
        <w:t xml:space="preserve">1 - </w:t>
      </w:r>
      <w:r w:rsidR="00AF6142" w:rsidRPr="006F7945">
        <w:rPr>
          <w:b/>
        </w:rPr>
        <w:t>SIRT TİPİ İLAÇLAMA MAKİNESİ</w:t>
      </w:r>
      <w:r w:rsidR="009966CE" w:rsidRPr="006F7945">
        <w:rPr>
          <w:b/>
        </w:rPr>
        <w:t xml:space="preserve"> (1 ADET)</w:t>
      </w:r>
    </w:p>
    <w:p w:rsidR="00B53734" w:rsidRPr="006F7945" w:rsidRDefault="00B53734" w:rsidP="00B53734">
      <w:pPr>
        <w:rPr>
          <w:b/>
        </w:rPr>
      </w:pPr>
    </w:p>
    <w:p w:rsidR="00AF6142" w:rsidRPr="006F7945" w:rsidRDefault="00AF6142" w:rsidP="00B53734">
      <w:pPr>
        <w:numPr>
          <w:ilvl w:val="0"/>
          <w:numId w:val="1"/>
        </w:numPr>
        <w:jc w:val="both"/>
      </w:pPr>
      <w:r w:rsidRPr="006F7945">
        <w:t>Makinenin silindir hacmi en az 60 cm</w:t>
      </w:r>
      <w:r w:rsidRPr="006F7945">
        <w:rPr>
          <w:vertAlign w:val="superscript"/>
        </w:rPr>
        <w:t>3</w:t>
      </w:r>
      <w:r w:rsidRPr="006F7945">
        <w:t xml:space="preserve"> olmalıdır.</w:t>
      </w:r>
    </w:p>
    <w:p w:rsidR="00AF6142" w:rsidRPr="006F7945" w:rsidRDefault="00AF6142" w:rsidP="00B53734">
      <w:pPr>
        <w:numPr>
          <w:ilvl w:val="0"/>
          <w:numId w:val="1"/>
        </w:numPr>
        <w:jc w:val="both"/>
      </w:pPr>
      <w:r w:rsidRPr="006F7945">
        <w:t>Motor gücü en az 2,5 kW gücünde olmalıdır.</w:t>
      </w:r>
    </w:p>
    <w:p w:rsidR="00AF6142" w:rsidRPr="006F7945" w:rsidRDefault="00AF6142" w:rsidP="00B53734">
      <w:pPr>
        <w:numPr>
          <w:ilvl w:val="0"/>
          <w:numId w:val="1"/>
        </w:numPr>
        <w:jc w:val="both"/>
      </w:pPr>
      <w:r w:rsidRPr="006F7945">
        <w:t>Ağırlığı en fazla 13 kg olmalıdır.</w:t>
      </w:r>
    </w:p>
    <w:p w:rsidR="00AF6142" w:rsidRPr="006F7945" w:rsidRDefault="00AF6142" w:rsidP="00B53734">
      <w:pPr>
        <w:numPr>
          <w:ilvl w:val="0"/>
          <w:numId w:val="1"/>
        </w:numPr>
        <w:jc w:val="both"/>
      </w:pPr>
      <w:r w:rsidRPr="006F7945">
        <w:t>Püskürtme tankı hacmi en az 14 L olmalıdır.</w:t>
      </w:r>
    </w:p>
    <w:p w:rsidR="00AF6142" w:rsidRPr="006F7945" w:rsidRDefault="00212880" w:rsidP="00B53734">
      <w:pPr>
        <w:numPr>
          <w:ilvl w:val="0"/>
          <w:numId w:val="1"/>
        </w:numPr>
        <w:jc w:val="both"/>
      </w:pPr>
      <w:r w:rsidRPr="006F7945">
        <w:t>Maksimum hava hızı en az 90 m/s olmalıdır.</w:t>
      </w:r>
    </w:p>
    <w:p w:rsidR="009966CE" w:rsidRPr="006F7945" w:rsidRDefault="009966CE" w:rsidP="00B53734">
      <w:pPr>
        <w:numPr>
          <w:ilvl w:val="0"/>
          <w:numId w:val="1"/>
        </w:numPr>
        <w:jc w:val="both"/>
      </w:pPr>
      <w:r w:rsidRPr="006F7945">
        <w:t>Hava hacmi en az 20 m</w:t>
      </w:r>
      <w:r w:rsidRPr="006F7945">
        <w:rPr>
          <w:vertAlign w:val="superscript"/>
        </w:rPr>
        <w:t>3</w:t>
      </w:r>
      <w:r w:rsidRPr="006F7945">
        <w:t>/s olmalıdır.</w:t>
      </w:r>
    </w:p>
    <w:p w:rsidR="00212880" w:rsidRPr="006F7945" w:rsidRDefault="00212880" w:rsidP="00B53734">
      <w:pPr>
        <w:numPr>
          <w:ilvl w:val="0"/>
          <w:numId w:val="1"/>
        </w:numPr>
        <w:jc w:val="both"/>
      </w:pPr>
      <w:r w:rsidRPr="006F7945">
        <w:t>Yakıt tipi bezin olmalıdır.</w:t>
      </w:r>
    </w:p>
    <w:p w:rsidR="00212880" w:rsidRPr="006F7945" w:rsidRDefault="00212880" w:rsidP="00B53734">
      <w:pPr>
        <w:numPr>
          <w:ilvl w:val="0"/>
          <w:numId w:val="1"/>
        </w:numPr>
        <w:jc w:val="both"/>
      </w:pPr>
      <w:r w:rsidRPr="006F7945">
        <w:t>En az 3 L/</w:t>
      </w:r>
      <w:proofErr w:type="spellStart"/>
      <w:r w:rsidRPr="006F7945">
        <w:t>dak</w:t>
      </w:r>
      <w:proofErr w:type="spellEnd"/>
      <w:r w:rsidR="009966CE" w:rsidRPr="006F7945">
        <w:t>.</w:t>
      </w:r>
      <w:r w:rsidRPr="006F7945">
        <w:t xml:space="preserve"> </w:t>
      </w:r>
      <w:proofErr w:type="gramStart"/>
      <w:r w:rsidRPr="006F7945">
        <w:t>ilaç</w:t>
      </w:r>
      <w:proofErr w:type="gramEnd"/>
      <w:r w:rsidRPr="006F7945">
        <w:t xml:space="preserve"> atma kapasitesine sahip olmalıdır.</w:t>
      </w:r>
    </w:p>
    <w:p w:rsidR="009966CE" w:rsidRPr="006F7945" w:rsidRDefault="009966CE" w:rsidP="00B53734">
      <w:pPr>
        <w:numPr>
          <w:ilvl w:val="0"/>
          <w:numId w:val="1"/>
        </w:numPr>
        <w:jc w:val="both"/>
      </w:pPr>
      <w:r w:rsidRPr="006F7945">
        <w:t>Yatayda en az 12 m püskürtme kapasitesine sahip olmalıdır.</w:t>
      </w:r>
    </w:p>
    <w:p w:rsidR="00B53734" w:rsidRPr="006F7945" w:rsidRDefault="009966CE" w:rsidP="00B53734">
      <w:pPr>
        <w:numPr>
          <w:ilvl w:val="0"/>
          <w:numId w:val="1"/>
        </w:numPr>
        <w:jc w:val="both"/>
      </w:pPr>
      <w:r w:rsidRPr="006F7945">
        <w:t>Makinede</w:t>
      </w:r>
      <w:r w:rsidR="00B53734" w:rsidRPr="006F7945">
        <w:t xml:space="preserve"> yapım ve işçilik kusurları bulunmamalıdır.</w:t>
      </w:r>
      <w:r w:rsidRPr="006F7945">
        <w:t xml:space="preserve"> </w:t>
      </w:r>
      <w:r w:rsidR="00B53734" w:rsidRPr="006F7945">
        <w:t>Tüm donanımları ve bu donanımlarda kullanılacak cihaz ve malzemeleri ile birlikte yeni ve kullanılmamış bütün yüzeyleri düzgün,  yüzeylerde çapak,</w:t>
      </w:r>
      <w:r w:rsidRPr="006F7945">
        <w:t xml:space="preserve"> </w:t>
      </w:r>
      <w:r w:rsidR="00B53734" w:rsidRPr="006F7945">
        <w:t>boşluk,</w:t>
      </w:r>
      <w:r w:rsidRPr="006F7945">
        <w:t xml:space="preserve"> </w:t>
      </w:r>
      <w:r w:rsidR="00B53734" w:rsidRPr="006F7945">
        <w:t>ezik,</w:t>
      </w:r>
      <w:r w:rsidRPr="006F7945">
        <w:t xml:space="preserve"> </w:t>
      </w:r>
      <w:r w:rsidR="00B53734" w:rsidRPr="006F7945">
        <w:t>boya,</w:t>
      </w:r>
      <w:r w:rsidRPr="006F7945">
        <w:t xml:space="preserve"> </w:t>
      </w:r>
      <w:r w:rsidR="00B53734" w:rsidRPr="006F7945">
        <w:t>kabarcığı gibi imalat hataları bulunmamalıdır.</w:t>
      </w:r>
    </w:p>
    <w:p w:rsidR="009966CE" w:rsidRPr="006F7945" w:rsidRDefault="009966CE" w:rsidP="00B53734">
      <w:pPr>
        <w:numPr>
          <w:ilvl w:val="0"/>
          <w:numId w:val="1"/>
        </w:numPr>
        <w:jc w:val="both"/>
      </w:pPr>
      <w:r w:rsidRPr="006F7945">
        <w:t xml:space="preserve">Makine üretim hatalarına karşın en az 2 yıl süre ile garantili olmalıdır. </w:t>
      </w:r>
    </w:p>
    <w:p w:rsidR="00B53734" w:rsidRPr="006F7945" w:rsidRDefault="00B53734" w:rsidP="00B53734">
      <w:pPr>
        <w:numPr>
          <w:ilvl w:val="0"/>
          <w:numId w:val="1"/>
        </w:numPr>
        <w:jc w:val="both"/>
      </w:pPr>
      <w:r w:rsidRPr="006F7945">
        <w:t xml:space="preserve">Firma, garanti süresi bitiminden itibaren geçerli olmak üzere, ücreti karşılığı </w:t>
      </w:r>
      <w:r w:rsidR="009966CE" w:rsidRPr="006F7945">
        <w:t xml:space="preserve">en az </w:t>
      </w:r>
      <w:r w:rsidRPr="006F7945">
        <w:t>10 yıl süre ile servis ve yedek parça sağlamayı garanti etmelidir.</w:t>
      </w:r>
    </w:p>
    <w:p w:rsidR="00B53734" w:rsidRPr="006F7945" w:rsidRDefault="009966CE" w:rsidP="00B53734">
      <w:pPr>
        <w:numPr>
          <w:ilvl w:val="0"/>
          <w:numId w:val="1"/>
        </w:numPr>
        <w:jc w:val="both"/>
      </w:pPr>
      <w:r w:rsidRPr="006F7945">
        <w:t>Makine ile birlikte kullanım kılavuzu verilmelidir.</w:t>
      </w:r>
    </w:p>
    <w:p w:rsidR="00B53734" w:rsidRPr="006F7945" w:rsidRDefault="00B53734" w:rsidP="00B53734">
      <w:pPr>
        <w:jc w:val="both"/>
        <w:rPr>
          <w:b/>
        </w:rPr>
      </w:pPr>
    </w:p>
    <w:p w:rsidR="00B53734" w:rsidRPr="006F7945" w:rsidRDefault="00B53734" w:rsidP="00B53734">
      <w:pPr>
        <w:jc w:val="both"/>
        <w:rPr>
          <w:b/>
        </w:rPr>
      </w:pPr>
    </w:p>
    <w:p w:rsidR="00B53734" w:rsidRPr="006F7945" w:rsidRDefault="00B53734" w:rsidP="009966CE">
      <w:pPr>
        <w:rPr>
          <w:b/>
        </w:rPr>
      </w:pPr>
    </w:p>
    <w:p w:rsidR="006525B4" w:rsidRPr="006F7945" w:rsidRDefault="006525B4" w:rsidP="006525B4">
      <w:pPr>
        <w:jc w:val="both"/>
      </w:pPr>
    </w:p>
    <w:p w:rsidR="006F7945" w:rsidRPr="006F7945" w:rsidRDefault="006F7945" w:rsidP="006F7945">
      <w:pPr>
        <w:jc w:val="center"/>
        <w:rPr>
          <w:b/>
        </w:rPr>
      </w:pPr>
    </w:p>
    <w:p w:rsidR="006525B4" w:rsidRPr="006F7945" w:rsidRDefault="006F7945" w:rsidP="006F7945">
      <w:pPr>
        <w:jc w:val="both"/>
        <w:rPr>
          <w:b/>
        </w:rPr>
      </w:pPr>
      <w:r>
        <w:rPr>
          <w:b/>
        </w:rPr>
        <w:t>4</w:t>
      </w:r>
      <w:r w:rsidRPr="006F7945">
        <w:rPr>
          <w:b/>
        </w:rPr>
        <w:t xml:space="preserve"> - HASSAS TERAZİ (1 ADET)</w:t>
      </w:r>
    </w:p>
    <w:p w:rsidR="006F7945" w:rsidRPr="006F7945" w:rsidRDefault="006F7945" w:rsidP="006F7945">
      <w:pPr>
        <w:jc w:val="center"/>
        <w:rPr>
          <w:b/>
        </w:rPr>
      </w:pPr>
    </w:p>
    <w:p w:rsidR="006F7945" w:rsidRPr="006F7945" w:rsidRDefault="006F7945" w:rsidP="006F7945">
      <w:pPr>
        <w:pStyle w:val="ListeParagraf"/>
        <w:numPr>
          <w:ilvl w:val="0"/>
          <w:numId w:val="6"/>
        </w:numPr>
        <w:jc w:val="both"/>
        <w:rPr>
          <w:b/>
        </w:rPr>
      </w:pPr>
      <w:r w:rsidRPr="006F7945">
        <w:t>Terazinin maksimum ölçüm kapasitesi 200 g olmalıdır.</w:t>
      </w:r>
    </w:p>
    <w:p w:rsidR="006F7945" w:rsidRPr="006F7945" w:rsidRDefault="006F7945" w:rsidP="006F7945">
      <w:pPr>
        <w:pStyle w:val="ListeParagraf"/>
        <w:numPr>
          <w:ilvl w:val="0"/>
          <w:numId w:val="6"/>
        </w:numPr>
        <w:jc w:val="both"/>
        <w:rPr>
          <w:b/>
        </w:rPr>
      </w:pPr>
      <w:r w:rsidRPr="006F7945">
        <w:t>Terazi en az 0,01 g hassasiyette ölçüm yapabilmelidir.</w:t>
      </w:r>
    </w:p>
    <w:p w:rsidR="006F7945" w:rsidRPr="006F7945" w:rsidRDefault="006F7945" w:rsidP="006F7945">
      <w:pPr>
        <w:pStyle w:val="ListeParagraf"/>
        <w:numPr>
          <w:ilvl w:val="0"/>
          <w:numId w:val="6"/>
        </w:numPr>
        <w:jc w:val="both"/>
      </w:pPr>
      <w:r w:rsidRPr="006F7945">
        <w:t xml:space="preserve">Terazi üretim hatalarına karşın en az 2 yıl süre ile garantili olmalıdır. </w:t>
      </w:r>
    </w:p>
    <w:p w:rsidR="006F7945" w:rsidRPr="006F7945" w:rsidRDefault="006F7945" w:rsidP="006F7945">
      <w:pPr>
        <w:pStyle w:val="ListeParagraf"/>
        <w:numPr>
          <w:ilvl w:val="0"/>
          <w:numId w:val="6"/>
        </w:numPr>
        <w:jc w:val="both"/>
      </w:pPr>
      <w:r w:rsidRPr="006F7945">
        <w:t>Terazinin dara ağırlığı -0,2 kg olmalıdır.</w:t>
      </w:r>
    </w:p>
    <w:p w:rsidR="006F7945" w:rsidRPr="006F7945" w:rsidRDefault="006F7945" w:rsidP="006F7945">
      <w:pPr>
        <w:numPr>
          <w:ilvl w:val="0"/>
          <w:numId w:val="6"/>
        </w:numPr>
        <w:jc w:val="both"/>
      </w:pPr>
      <w:r w:rsidRPr="006F7945">
        <w:t xml:space="preserve">Terazi üretim hatalarına karşın en az 2 yıl süre ile garantili olmalıdır. </w:t>
      </w:r>
    </w:p>
    <w:p w:rsidR="006F7945" w:rsidRPr="006F7945" w:rsidRDefault="006F7945" w:rsidP="006F7945">
      <w:pPr>
        <w:pStyle w:val="ListeParagraf"/>
        <w:numPr>
          <w:ilvl w:val="0"/>
          <w:numId w:val="6"/>
        </w:numPr>
        <w:jc w:val="both"/>
      </w:pPr>
      <w:r w:rsidRPr="006F7945">
        <w:t>Firma, garanti süresi bitiminden itibaren geçerli olmak üzere, ücreti karşılığı en az 10 yıl süre ile servis ve yedek parça sağlamayı garanti etmelidir.</w:t>
      </w:r>
    </w:p>
    <w:p w:rsidR="006F7945" w:rsidRPr="006F7945" w:rsidRDefault="006F7945" w:rsidP="006F7945">
      <w:pPr>
        <w:pStyle w:val="ListeParagraf"/>
        <w:numPr>
          <w:ilvl w:val="0"/>
          <w:numId w:val="6"/>
        </w:numPr>
        <w:jc w:val="both"/>
      </w:pPr>
      <w:r w:rsidRPr="006F7945">
        <w:t>Terazi ile birlikte kullanım kılavuzu verilmelidir.</w:t>
      </w:r>
    </w:p>
    <w:p w:rsidR="006F7945" w:rsidRDefault="006F7945" w:rsidP="006F7945">
      <w:pPr>
        <w:jc w:val="center"/>
        <w:rPr>
          <w:b/>
        </w:rPr>
      </w:pPr>
      <w:bookmarkStart w:id="0" w:name="_GoBack"/>
      <w:bookmarkEnd w:id="0"/>
    </w:p>
    <w:sectPr w:rsidR="006F79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A2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761DE"/>
    <w:multiLevelType w:val="hybridMultilevel"/>
    <w:tmpl w:val="F8E057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5E56B1"/>
    <w:multiLevelType w:val="hybridMultilevel"/>
    <w:tmpl w:val="6A468B9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AE11E5"/>
    <w:multiLevelType w:val="hybridMultilevel"/>
    <w:tmpl w:val="228CBEC6"/>
    <w:lvl w:ilvl="0" w:tplc="ECEE17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633F6B"/>
    <w:multiLevelType w:val="hybridMultilevel"/>
    <w:tmpl w:val="EFDA20EE"/>
    <w:lvl w:ilvl="0" w:tplc="E2DEE06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F525B5"/>
    <w:multiLevelType w:val="hybridMultilevel"/>
    <w:tmpl w:val="2988AF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6829E0"/>
    <w:multiLevelType w:val="hybridMultilevel"/>
    <w:tmpl w:val="06600D6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656E8A"/>
    <w:multiLevelType w:val="hybridMultilevel"/>
    <w:tmpl w:val="F4C23A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0F5105"/>
    <w:multiLevelType w:val="hybridMultilevel"/>
    <w:tmpl w:val="A6381C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B31215"/>
    <w:multiLevelType w:val="hybridMultilevel"/>
    <w:tmpl w:val="CE32EADA"/>
    <w:lvl w:ilvl="0" w:tplc="ECEE17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4627F6"/>
    <w:multiLevelType w:val="hybridMultilevel"/>
    <w:tmpl w:val="E2821520"/>
    <w:lvl w:ilvl="0" w:tplc="8F7ABCC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2894454"/>
    <w:multiLevelType w:val="hybridMultilevel"/>
    <w:tmpl w:val="0A246A92"/>
    <w:lvl w:ilvl="0" w:tplc="ECEE17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DA6F92"/>
    <w:multiLevelType w:val="hybridMultilevel"/>
    <w:tmpl w:val="1DAE25FE"/>
    <w:lvl w:ilvl="0" w:tplc="ECEE17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C422F8"/>
    <w:multiLevelType w:val="hybridMultilevel"/>
    <w:tmpl w:val="70E447FC"/>
    <w:lvl w:ilvl="0" w:tplc="810C1476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D650C2"/>
    <w:multiLevelType w:val="hybridMultilevel"/>
    <w:tmpl w:val="92C071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690839"/>
    <w:multiLevelType w:val="hybridMultilevel"/>
    <w:tmpl w:val="9CF0260A"/>
    <w:lvl w:ilvl="0" w:tplc="61E4DF86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784C3A"/>
    <w:multiLevelType w:val="hybridMultilevel"/>
    <w:tmpl w:val="E05A8E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11"/>
  </w:num>
  <w:num w:numId="5">
    <w:abstractNumId w:val="10"/>
  </w:num>
  <w:num w:numId="6">
    <w:abstractNumId w:val="2"/>
  </w:num>
  <w:num w:numId="7">
    <w:abstractNumId w:val="8"/>
  </w:num>
  <w:num w:numId="8">
    <w:abstractNumId w:val="14"/>
  </w:num>
  <w:num w:numId="9">
    <w:abstractNumId w:val="9"/>
  </w:num>
  <w:num w:numId="10">
    <w:abstractNumId w:val="6"/>
  </w:num>
  <w:num w:numId="11">
    <w:abstractNumId w:val="12"/>
  </w:num>
  <w:num w:numId="12">
    <w:abstractNumId w:val="15"/>
  </w:num>
  <w:num w:numId="13">
    <w:abstractNumId w:val="3"/>
  </w:num>
  <w:num w:numId="14">
    <w:abstractNumId w:val="4"/>
  </w:num>
  <w:num w:numId="15">
    <w:abstractNumId w:val="13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734"/>
    <w:rsid w:val="000419B2"/>
    <w:rsid w:val="000948F8"/>
    <w:rsid w:val="000E1767"/>
    <w:rsid w:val="00212880"/>
    <w:rsid w:val="00403E6F"/>
    <w:rsid w:val="004056FC"/>
    <w:rsid w:val="005827A8"/>
    <w:rsid w:val="005F7D0D"/>
    <w:rsid w:val="006525B4"/>
    <w:rsid w:val="006C5202"/>
    <w:rsid w:val="006E2A39"/>
    <w:rsid w:val="006F7945"/>
    <w:rsid w:val="0071082E"/>
    <w:rsid w:val="007337C1"/>
    <w:rsid w:val="007612BC"/>
    <w:rsid w:val="0081028F"/>
    <w:rsid w:val="008F68E1"/>
    <w:rsid w:val="009966CE"/>
    <w:rsid w:val="00AF6142"/>
    <w:rsid w:val="00B4741E"/>
    <w:rsid w:val="00B53734"/>
    <w:rsid w:val="00CE2EBC"/>
    <w:rsid w:val="00CF395B"/>
    <w:rsid w:val="00D0507A"/>
    <w:rsid w:val="00D467AE"/>
    <w:rsid w:val="00EF56A0"/>
    <w:rsid w:val="00F517FE"/>
    <w:rsid w:val="00F81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9050694-382F-4C37-B3C3-422F47FB3F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37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style71">
    <w:name w:val="style71"/>
    <w:rsid w:val="00B53734"/>
    <w:rPr>
      <w:b/>
      <w:bCs/>
      <w:sz w:val="21"/>
      <w:szCs w:val="21"/>
    </w:rPr>
  </w:style>
  <w:style w:type="character" w:customStyle="1" w:styleId="normal1">
    <w:name w:val="normal1"/>
    <w:rsid w:val="00B53734"/>
    <w:rPr>
      <w:rFonts w:ascii="Verdana" w:hAnsi="Verdana" w:hint="default"/>
      <w:b w:val="0"/>
      <w:bCs w:val="0"/>
      <w:sz w:val="17"/>
      <w:szCs w:val="17"/>
    </w:rPr>
  </w:style>
  <w:style w:type="character" w:customStyle="1" w:styleId="titlemed1">
    <w:name w:val="title_med1"/>
    <w:rsid w:val="00B53734"/>
    <w:rPr>
      <w:rFonts w:ascii="Arial" w:hAnsi="Arial" w:cs="Arial" w:hint="default"/>
      <w:b/>
      <w:bCs/>
      <w:color w:val="000099"/>
      <w:sz w:val="21"/>
      <w:szCs w:val="21"/>
    </w:rPr>
  </w:style>
  <w:style w:type="character" w:customStyle="1" w:styleId="normalbold1">
    <w:name w:val="normalbold1"/>
    <w:rsid w:val="00B53734"/>
    <w:rPr>
      <w:rFonts w:ascii="Verdana" w:hAnsi="Verdana" w:hint="default"/>
      <w:b/>
      <w:bCs/>
      <w:sz w:val="17"/>
      <w:szCs w:val="17"/>
    </w:rPr>
  </w:style>
  <w:style w:type="character" w:customStyle="1" w:styleId="textlist1">
    <w:name w:val="text_list1"/>
    <w:rsid w:val="00B53734"/>
    <w:rPr>
      <w:rFonts w:ascii="Arial" w:hAnsi="Arial" w:cs="Arial" w:hint="default"/>
      <w:color w:val="000000"/>
      <w:sz w:val="18"/>
      <w:szCs w:val="18"/>
    </w:rPr>
  </w:style>
  <w:style w:type="paragraph" w:styleId="ListeParagraf">
    <w:name w:val="List Paragraph"/>
    <w:basedOn w:val="Normal"/>
    <w:uiPriority w:val="34"/>
    <w:qFormat/>
    <w:rsid w:val="00CF39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229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Progressive</Company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Kullanıcısı</dc:creator>
  <cp:lastModifiedBy>EXPER</cp:lastModifiedBy>
  <cp:revision>2</cp:revision>
  <dcterms:created xsi:type="dcterms:W3CDTF">2021-05-31T06:24:00Z</dcterms:created>
  <dcterms:modified xsi:type="dcterms:W3CDTF">2021-11-24T12:27:00Z</dcterms:modified>
</cp:coreProperties>
</file>